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04" w:rsidRPr="00BD5DC8" w:rsidRDefault="00C530B8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0304">
        <w:rPr>
          <w:sz w:val="28"/>
          <w:szCs w:val="28"/>
        </w:rPr>
        <w:t>«</w:t>
      </w:r>
      <w:r w:rsidR="00720304" w:rsidRPr="00BD5DC8">
        <w:rPr>
          <w:sz w:val="28"/>
          <w:szCs w:val="28"/>
        </w:rPr>
        <w:t>УТВЕРЖДАЮ</w:t>
      </w:r>
      <w:r w:rsidR="00720304">
        <w:rPr>
          <w:sz w:val="28"/>
          <w:szCs w:val="28"/>
        </w:rPr>
        <w:t>»</w:t>
      </w:r>
    </w:p>
    <w:p w:rsidR="00720304" w:rsidRDefault="00720304" w:rsidP="00720304">
      <w:pPr>
        <w:pStyle w:val="a3"/>
        <w:rPr>
          <w:sz w:val="28"/>
          <w:szCs w:val="28"/>
        </w:rPr>
      </w:pPr>
      <w:r w:rsidRPr="00BD5D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BD5DC8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BD5DC8">
        <w:rPr>
          <w:sz w:val="28"/>
          <w:szCs w:val="28"/>
        </w:rPr>
        <w:t xml:space="preserve">кафедрой  педиатрии,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D5DC8">
        <w:rPr>
          <w:sz w:val="28"/>
          <w:szCs w:val="28"/>
        </w:rPr>
        <w:t>д.м.н.</w:t>
      </w:r>
      <w:r>
        <w:rPr>
          <w:sz w:val="28"/>
          <w:szCs w:val="28"/>
        </w:rPr>
        <w:t>,</w:t>
      </w:r>
      <w:r w:rsidRPr="00BD5DC8">
        <w:rPr>
          <w:sz w:val="28"/>
          <w:szCs w:val="28"/>
        </w:rPr>
        <w:t xml:space="preserve"> профессор </w:t>
      </w:r>
      <w:r>
        <w:rPr>
          <w:sz w:val="28"/>
          <w:szCs w:val="28"/>
        </w:rPr>
        <w:t>________________</w:t>
      </w:r>
      <w:r w:rsidRPr="00BD5DC8">
        <w:rPr>
          <w:sz w:val="28"/>
          <w:szCs w:val="28"/>
        </w:rPr>
        <w:t xml:space="preserve">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 w:rsidRPr="00BD5D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BD5DC8">
        <w:rPr>
          <w:sz w:val="28"/>
          <w:szCs w:val="28"/>
        </w:rPr>
        <w:t>Малявская</w:t>
      </w:r>
      <w:proofErr w:type="spellEnd"/>
      <w:r>
        <w:rPr>
          <w:sz w:val="28"/>
          <w:szCs w:val="28"/>
        </w:rPr>
        <w:t xml:space="preserve"> С.И.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 w:rsidRPr="00BD5D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BD5DC8">
        <w:rPr>
          <w:sz w:val="28"/>
          <w:szCs w:val="28"/>
        </w:rPr>
        <w:t>«</w:t>
      </w:r>
      <w:r>
        <w:rPr>
          <w:sz w:val="28"/>
          <w:szCs w:val="28"/>
        </w:rPr>
        <w:t xml:space="preserve"> 30 </w:t>
      </w:r>
      <w:r w:rsidRPr="00BD5D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августа   </w:t>
      </w:r>
      <w:r w:rsidRPr="00BD5DC8">
        <w:rPr>
          <w:sz w:val="28"/>
          <w:szCs w:val="28"/>
        </w:rPr>
        <w:t>20</w:t>
      </w:r>
      <w:r>
        <w:rPr>
          <w:sz w:val="28"/>
          <w:szCs w:val="28"/>
        </w:rPr>
        <w:t xml:space="preserve">18  </w:t>
      </w:r>
      <w:r w:rsidRPr="00BD5DC8">
        <w:rPr>
          <w:sz w:val="28"/>
          <w:szCs w:val="28"/>
        </w:rPr>
        <w:t xml:space="preserve"> год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</w:p>
    <w:p w:rsidR="00720304" w:rsidRPr="00BD5DC8" w:rsidRDefault="00720304" w:rsidP="00720304">
      <w:pPr>
        <w:pStyle w:val="a3"/>
        <w:jc w:val="center"/>
        <w:rPr>
          <w:b/>
          <w:sz w:val="28"/>
          <w:szCs w:val="28"/>
        </w:rPr>
      </w:pPr>
      <w:r w:rsidRPr="00BD5DC8">
        <w:rPr>
          <w:b/>
          <w:sz w:val="28"/>
          <w:szCs w:val="28"/>
        </w:rPr>
        <w:t>Перечень практических навыков</w:t>
      </w:r>
    </w:p>
    <w:p w:rsidR="00720304" w:rsidRPr="00BD5DC8" w:rsidRDefault="00720304" w:rsidP="00720304">
      <w:pPr>
        <w:pStyle w:val="a3"/>
        <w:jc w:val="center"/>
        <w:rPr>
          <w:b/>
          <w:sz w:val="28"/>
          <w:szCs w:val="28"/>
        </w:rPr>
      </w:pPr>
      <w:r w:rsidRPr="00BD5DC8">
        <w:rPr>
          <w:b/>
          <w:sz w:val="28"/>
          <w:szCs w:val="28"/>
        </w:rPr>
        <w:t>для студентов 5 курса педиатрического факультета.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DC8">
        <w:rPr>
          <w:sz w:val="28"/>
          <w:szCs w:val="28"/>
        </w:rPr>
        <w:t>Сбор и оценка анамнеза (социального, биологического, генеалогического).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D5DC8">
        <w:rPr>
          <w:sz w:val="28"/>
          <w:szCs w:val="28"/>
        </w:rPr>
        <w:t xml:space="preserve">Антропометрическое обследование ребенка (измерение массы и длины </w:t>
      </w:r>
      <w:proofErr w:type="gramEnd"/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DC8">
        <w:rPr>
          <w:sz w:val="28"/>
          <w:szCs w:val="28"/>
        </w:rPr>
        <w:t>тела, окружности грудной клетки, окружности головы).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DC8">
        <w:rPr>
          <w:sz w:val="28"/>
          <w:szCs w:val="28"/>
        </w:rPr>
        <w:t>Оценка физического развития детей старшего возраста.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D5DC8">
        <w:rPr>
          <w:sz w:val="28"/>
          <w:szCs w:val="28"/>
        </w:rPr>
        <w:t xml:space="preserve">Клиническое обследование ребенка (осмотр, аускультация, перкуссия, </w:t>
      </w:r>
      <w:proofErr w:type="gramEnd"/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DC8">
        <w:rPr>
          <w:sz w:val="28"/>
          <w:szCs w:val="28"/>
        </w:rPr>
        <w:t>пальпация).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DC8">
        <w:rPr>
          <w:sz w:val="28"/>
          <w:szCs w:val="28"/>
        </w:rPr>
        <w:t xml:space="preserve">Оценка результатов клинических анализов крови, мочи, </w:t>
      </w:r>
      <w:proofErr w:type="spellStart"/>
      <w:r w:rsidRPr="00BD5DC8">
        <w:rPr>
          <w:sz w:val="28"/>
          <w:szCs w:val="28"/>
        </w:rPr>
        <w:t>копрограммы</w:t>
      </w:r>
      <w:proofErr w:type="spellEnd"/>
      <w:r w:rsidRPr="00BD5DC8">
        <w:rPr>
          <w:sz w:val="28"/>
          <w:szCs w:val="28"/>
        </w:rPr>
        <w:t>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BD5DC8">
        <w:rPr>
          <w:sz w:val="28"/>
          <w:szCs w:val="28"/>
        </w:rPr>
        <w:t xml:space="preserve">Оценка результатов биохимических анализов крови (ревматологический </w:t>
      </w:r>
      <w:proofErr w:type="gramEnd"/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DC8">
        <w:rPr>
          <w:sz w:val="28"/>
          <w:szCs w:val="28"/>
        </w:rPr>
        <w:t>комплекс, почечный комплекс, печеночный комплекс).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D5DC8">
        <w:rPr>
          <w:sz w:val="28"/>
          <w:szCs w:val="28"/>
        </w:rPr>
        <w:t xml:space="preserve">Оценка </w:t>
      </w:r>
      <w:proofErr w:type="spellStart"/>
      <w:r w:rsidRPr="00BD5DC8">
        <w:rPr>
          <w:sz w:val="28"/>
          <w:szCs w:val="28"/>
        </w:rPr>
        <w:t>коагулограммы</w:t>
      </w:r>
      <w:proofErr w:type="spellEnd"/>
      <w:r w:rsidRPr="00BD5DC8">
        <w:rPr>
          <w:sz w:val="28"/>
          <w:szCs w:val="28"/>
        </w:rPr>
        <w:t xml:space="preserve">, показателей кислотно-основного состояния,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DC8">
        <w:rPr>
          <w:sz w:val="28"/>
          <w:szCs w:val="28"/>
        </w:rPr>
        <w:t>сахарной кривой.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BD5DC8">
        <w:rPr>
          <w:sz w:val="28"/>
          <w:szCs w:val="28"/>
        </w:rPr>
        <w:t xml:space="preserve">Оценка </w:t>
      </w:r>
      <w:proofErr w:type="spellStart"/>
      <w:r w:rsidRPr="00BD5DC8">
        <w:rPr>
          <w:sz w:val="28"/>
          <w:szCs w:val="28"/>
          <w:lang w:val="en-US"/>
        </w:rPr>
        <w:t>Rg</w:t>
      </w:r>
      <w:proofErr w:type="spellEnd"/>
      <w:r w:rsidRPr="00BD5DC8">
        <w:rPr>
          <w:sz w:val="28"/>
          <w:szCs w:val="28"/>
        </w:rPr>
        <w:t xml:space="preserve">-логического исследования (органов грудной клетки, брюшной </w:t>
      </w:r>
      <w:proofErr w:type="gramEnd"/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DC8">
        <w:rPr>
          <w:sz w:val="28"/>
          <w:szCs w:val="28"/>
        </w:rPr>
        <w:t>полости), оценка ЭКГ, ФКГ.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D5DC8">
        <w:rPr>
          <w:sz w:val="28"/>
          <w:szCs w:val="28"/>
        </w:rPr>
        <w:t>Оценка методов исследования функции внешнего дыхания.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D5DC8">
        <w:rPr>
          <w:sz w:val="28"/>
          <w:szCs w:val="28"/>
        </w:rPr>
        <w:t>Знать методику проведения бронхоскопии и бронхографии.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D5DC8">
        <w:rPr>
          <w:sz w:val="28"/>
          <w:szCs w:val="28"/>
        </w:rPr>
        <w:t xml:space="preserve">Использовать методику применения </w:t>
      </w:r>
      <w:proofErr w:type="spellStart"/>
      <w:r w:rsidRPr="00BD5DC8">
        <w:rPr>
          <w:sz w:val="28"/>
          <w:szCs w:val="28"/>
        </w:rPr>
        <w:t>постурального</w:t>
      </w:r>
      <w:proofErr w:type="spellEnd"/>
      <w:r w:rsidRPr="00BD5DC8">
        <w:rPr>
          <w:sz w:val="28"/>
          <w:szCs w:val="28"/>
        </w:rPr>
        <w:t xml:space="preserve"> дренажа бронхов.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D5DC8">
        <w:rPr>
          <w:sz w:val="28"/>
          <w:szCs w:val="28"/>
        </w:rPr>
        <w:t xml:space="preserve">Оценка желудочного и дуоденального зондирования, эндоскопического,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5DC8">
        <w:rPr>
          <w:sz w:val="28"/>
          <w:szCs w:val="28"/>
        </w:rPr>
        <w:t xml:space="preserve">рентгенологического и ультразвукового исследования ЖКТ. 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D5DC8">
        <w:rPr>
          <w:sz w:val="28"/>
          <w:szCs w:val="28"/>
        </w:rPr>
        <w:t xml:space="preserve">Оценка </w:t>
      </w:r>
      <w:proofErr w:type="gramStart"/>
      <w:r w:rsidRPr="00BD5DC8">
        <w:rPr>
          <w:sz w:val="28"/>
          <w:szCs w:val="28"/>
        </w:rPr>
        <w:t>эндоскопического</w:t>
      </w:r>
      <w:proofErr w:type="gramEnd"/>
      <w:r w:rsidRPr="00BD5DC8">
        <w:rPr>
          <w:sz w:val="28"/>
          <w:szCs w:val="28"/>
        </w:rPr>
        <w:t xml:space="preserve">, рентгенологического и ультразвукового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5DC8">
        <w:rPr>
          <w:sz w:val="28"/>
          <w:szCs w:val="28"/>
        </w:rPr>
        <w:t xml:space="preserve">исследования органов мочевой системы. 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D5DC8">
        <w:rPr>
          <w:sz w:val="28"/>
          <w:szCs w:val="28"/>
        </w:rPr>
        <w:t xml:space="preserve">Оказать неотложную помощь при острой дыхательной недостаточности, 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5DC8">
        <w:rPr>
          <w:sz w:val="28"/>
          <w:szCs w:val="28"/>
        </w:rPr>
        <w:t xml:space="preserve">анафилактическом </w:t>
      </w:r>
      <w:proofErr w:type="gramStart"/>
      <w:r w:rsidRPr="00BD5DC8">
        <w:rPr>
          <w:sz w:val="28"/>
          <w:szCs w:val="28"/>
        </w:rPr>
        <w:t>шоке</w:t>
      </w:r>
      <w:proofErr w:type="gramEnd"/>
      <w:r w:rsidRPr="00BD5DC8">
        <w:rPr>
          <w:sz w:val="28"/>
          <w:szCs w:val="28"/>
        </w:rPr>
        <w:t xml:space="preserve">, гипертермии, судорогах, острой сердечной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5DC8">
        <w:rPr>
          <w:sz w:val="28"/>
          <w:szCs w:val="28"/>
        </w:rPr>
        <w:t>недостаточности.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D5DC8">
        <w:rPr>
          <w:sz w:val="28"/>
          <w:szCs w:val="28"/>
        </w:rPr>
        <w:t>Оценка АД; проведение и оценка функциональных проб.</w:t>
      </w:r>
    </w:p>
    <w:p w:rsidR="00720304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D5DC8">
        <w:rPr>
          <w:sz w:val="28"/>
          <w:szCs w:val="28"/>
        </w:rPr>
        <w:t xml:space="preserve">Расчет дозы антибиотиков, определение способа введения, комбинации 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5DC8">
        <w:rPr>
          <w:sz w:val="28"/>
          <w:szCs w:val="28"/>
        </w:rPr>
        <w:t>препаратов, продолжительности лечения, критериев эффективности.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BD5DC8">
        <w:rPr>
          <w:sz w:val="28"/>
          <w:szCs w:val="28"/>
        </w:rPr>
        <w:t>Уметь выписать рецепт ребенку различных групп.</w:t>
      </w:r>
    </w:p>
    <w:p w:rsidR="00720304" w:rsidRPr="00BD5DC8" w:rsidRDefault="00720304" w:rsidP="00720304">
      <w:pPr>
        <w:pStyle w:val="a3"/>
        <w:rPr>
          <w:sz w:val="28"/>
          <w:szCs w:val="28"/>
        </w:rPr>
      </w:pPr>
    </w:p>
    <w:p w:rsidR="00720304" w:rsidRPr="00BD5DC8" w:rsidRDefault="00720304" w:rsidP="00720304">
      <w:pPr>
        <w:pStyle w:val="a3"/>
        <w:rPr>
          <w:sz w:val="28"/>
          <w:szCs w:val="28"/>
        </w:rPr>
      </w:pPr>
    </w:p>
    <w:p w:rsidR="00720304" w:rsidRPr="00BD5DC8" w:rsidRDefault="00720304" w:rsidP="00720304">
      <w:pPr>
        <w:pStyle w:val="a3"/>
        <w:rPr>
          <w:sz w:val="28"/>
          <w:szCs w:val="28"/>
        </w:rPr>
      </w:pPr>
    </w:p>
    <w:p w:rsidR="004D1E73" w:rsidRDefault="004D1E73"/>
    <w:sectPr w:rsidR="004D1E73" w:rsidSect="004D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04"/>
    <w:rsid w:val="002B503D"/>
    <w:rsid w:val="004D1E73"/>
    <w:rsid w:val="00720304"/>
    <w:rsid w:val="00A17CAC"/>
    <w:rsid w:val="00C5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fpkped2</dc:creator>
  <cp:lastModifiedBy>fpkped2</cp:lastModifiedBy>
  <cp:revision>3</cp:revision>
  <dcterms:created xsi:type="dcterms:W3CDTF">2018-09-07T07:53:00Z</dcterms:created>
  <dcterms:modified xsi:type="dcterms:W3CDTF">2018-09-07T07:54:00Z</dcterms:modified>
</cp:coreProperties>
</file>